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D1" w:rsidRDefault="00FA3B01">
      <w:pPr>
        <w:spacing w:line="489" w:lineRule="exact"/>
        <w:jc w:val="center"/>
      </w:pPr>
      <w:bookmarkStart w:id="0" w:name="_GoBack"/>
      <w:bookmarkEnd w:id="0"/>
      <w:r>
        <w:rPr>
          <w:rFonts w:ascii="ＭＳ ゴシック" w:eastAsia="ＭＳ ゴシック" w:hAnsi="ＭＳ ゴシック"/>
          <w:b/>
          <w:sz w:val="36"/>
        </w:rPr>
        <w:t>巡回</w:t>
      </w:r>
      <w:r w:rsidR="004B7AD1">
        <w:rPr>
          <w:rFonts w:ascii="ＭＳ ゴシック" w:eastAsia="ＭＳ ゴシック" w:hAnsi="ＭＳ ゴシック"/>
          <w:b/>
          <w:sz w:val="36"/>
        </w:rPr>
        <w:t>報告書</w:t>
      </w:r>
    </w:p>
    <w:p w:rsidR="004B7AD1" w:rsidRPr="00D01F0C" w:rsidRDefault="004B7AD1">
      <w:pPr>
        <w:rPr>
          <w:sz w:val="28"/>
        </w:rPr>
      </w:pPr>
    </w:p>
    <w:p w:rsidR="00D01F0C" w:rsidRPr="00D01F0C" w:rsidRDefault="00D01F0C">
      <w:pPr>
        <w:rPr>
          <w:b/>
          <w:sz w:val="28"/>
        </w:rPr>
      </w:pPr>
      <w:r w:rsidRPr="00D01F0C">
        <w:rPr>
          <w:b/>
          <w:sz w:val="28"/>
        </w:rPr>
        <w:t>１　巡回日時</w:t>
      </w:r>
    </w:p>
    <w:p w:rsidR="004B7AD1" w:rsidRPr="00D01F0C" w:rsidRDefault="009358FC">
      <w:pPr>
        <w:rPr>
          <w:sz w:val="28"/>
        </w:rPr>
      </w:pPr>
      <w:r>
        <w:rPr>
          <w:sz w:val="28"/>
        </w:rPr>
        <w:t xml:space="preserve">　　令和</w:t>
      </w:r>
      <w:r w:rsidR="00D01F0C" w:rsidRPr="00D01F0C">
        <w:rPr>
          <w:sz w:val="28"/>
        </w:rPr>
        <w:t xml:space="preserve">　　年　　月　　日（　　）　　：　　　　～　　　：</w:t>
      </w:r>
    </w:p>
    <w:p w:rsidR="00D01F0C" w:rsidRPr="00D01F0C" w:rsidRDefault="00D01F0C">
      <w:pPr>
        <w:rPr>
          <w:sz w:val="28"/>
        </w:rPr>
      </w:pPr>
    </w:p>
    <w:p w:rsidR="00D01F0C" w:rsidRPr="00D01F0C" w:rsidRDefault="00D01F0C">
      <w:pPr>
        <w:rPr>
          <w:sz w:val="28"/>
        </w:rPr>
      </w:pPr>
      <w:r w:rsidRPr="00D01F0C">
        <w:rPr>
          <w:b/>
          <w:sz w:val="28"/>
        </w:rPr>
        <w:t>２　巡回場所</w:t>
      </w:r>
      <w:r w:rsidRPr="00D01F0C">
        <w:rPr>
          <w:sz w:val="28"/>
        </w:rPr>
        <w:t xml:space="preserve">　　　　　　職員住宅　　　　団地</w:t>
      </w:r>
    </w:p>
    <w:p w:rsidR="00D01F0C" w:rsidRPr="00D01F0C" w:rsidRDefault="00D01F0C">
      <w:pPr>
        <w:rPr>
          <w:sz w:val="28"/>
        </w:rPr>
      </w:pPr>
    </w:p>
    <w:p w:rsidR="00D01F0C" w:rsidRPr="00D01F0C" w:rsidRDefault="00D01F0C">
      <w:pPr>
        <w:rPr>
          <w:b/>
          <w:sz w:val="28"/>
        </w:rPr>
      </w:pPr>
      <w:r w:rsidRPr="00D01F0C">
        <w:rPr>
          <w:b/>
          <w:sz w:val="28"/>
        </w:rPr>
        <w:t>３　巡回者氏名</w:t>
      </w:r>
    </w:p>
    <w:p w:rsidR="00D01F0C" w:rsidRPr="00D01F0C" w:rsidRDefault="00D01F0C">
      <w:pPr>
        <w:rPr>
          <w:sz w:val="28"/>
        </w:rPr>
      </w:pPr>
    </w:p>
    <w:p w:rsidR="00D01F0C" w:rsidRPr="00D01F0C" w:rsidRDefault="00D01F0C">
      <w:pPr>
        <w:rPr>
          <w:b/>
          <w:sz w:val="28"/>
        </w:rPr>
      </w:pPr>
      <w:r w:rsidRPr="00D01F0C">
        <w:rPr>
          <w:b/>
          <w:sz w:val="28"/>
        </w:rPr>
        <w:t>４　巡回内容</w:t>
      </w:r>
    </w:p>
    <w:p w:rsidR="00D01F0C" w:rsidRPr="00D01F0C" w:rsidRDefault="00D01F0C" w:rsidP="00D01F0C">
      <w:pPr>
        <w:numPr>
          <w:ilvl w:val="0"/>
          <w:numId w:val="1"/>
        </w:numPr>
        <w:ind w:left="567"/>
        <w:rPr>
          <w:sz w:val="28"/>
        </w:rPr>
      </w:pPr>
      <w:r w:rsidRPr="00D01F0C">
        <w:rPr>
          <w:sz w:val="28"/>
        </w:rPr>
        <w:t xml:space="preserve"> 建物の状況</w:t>
      </w:r>
    </w:p>
    <w:p w:rsidR="00D01F0C" w:rsidRPr="00D01F0C" w:rsidRDefault="00D01F0C" w:rsidP="00D01F0C">
      <w:pPr>
        <w:ind w:left="567"/>
        <w:rPr>
          <w:sz w:val="28"/>
        </w:rPr>
      </w:pPr>
    </w:p>
    <w:p w:rsidR="00D01F0C" w:rsidRPr="00D01F0C" w:rsidRDefault="00D01F0C" w:rsidP="00D01F0C">
      <w:pPr>
        <w:ind w:left="567"/>
        <w:rPr>
          <w:sz w:val="28"/>
        </w:rPr>
      </w:pPr>
    </w:p>
    <w:p w:rsidR="00D01F0C" w:rsidRPr="00D01F0C" w:rsidRDefault="00D01F0C" w:rsidP="00D01F0C">
      <w:pPr>
        <w:numPr>
          <w:ilvl w:val="0"/>
          <w:numId w:val="1"/>
        </w:numPr>
        <w:ind w:left="567"/>
        <w:rPr>
          <w:sz w:val="28"/>
        </w:rPr>
      </w:pPr>
      <w:r w:rsidRPr="00D01F0C">
        <w:rPr>
          <w:sz w:val="28"/>
        </w:rPr>
        <w:t xml:space="preserve"> 附属設備の状況（貯水槽、浄化槽、街灯など）</w:t>
      </w:r>
    </w:p>
    <w:p w:rsidR="00D01F0C" w:rsidRPr="00D01F0C" w:rsidRDefault="00D01F0C" w:rsidP="00D01F0C">
      <w:pPr>
        <w:ind w:left="567"/>
        <w:rPr>
          <w:sz w:val="28"/>
        </w:rPr>
      </w:pPr>
    </w:p>
    <w:p w:rsidR="00D01F0C" w:rsidRPr="00D01F0C" w:rsidRDefault="00D01F0C" w:rsidP="00D01F0C">
      <w:pPr>
        <w:ind w:left="567"/>
        <w:rPr>
          <w:sz w:val="28"/>
        </w:rPr>
      </w:pPr>
    </w:p>
    <w:p w:rsidR="00D01F0C" w:rsidRPr="00D01F0C" w:rsidRDefault="00D01F0C" w:rsidP="00D01F0C">
      <w:pPr>
        <w:numPr>
          <w:ilvl w:val="0"/>
          <w:numId w:val="1"/>
        </w:numPr>
        <w:ind w:left="567"/>
        <w:rPr>
          <w:sz w:val="28"/>
        </w:rPr>
      </w:pPr>
      <w:r w:rsidRPr="00D01F0C">
        <w:rPr>
          <w:sz w:val="28"/>
        </w:rPr>
        <w:t xml:space="preserve"> その他</w:t>
      </w:r>
      <w:r>
        <w:rPr>
          <w:sz w:val="28"/>
        </w:rPr>
        <w:t>（台風時における危険物の確認など）</w:t>
      </w:r>
    </w:p>
    <w:p w:rsidR="004B7AD1" w:rsidRPr="00D01F0C" w:rsidRDefault="004B7AD1" w:rsidP="00D01F0C">
      <w:pPr>
        <w:ind w:left="567"/>
        <w:rPr>
          <w:sz w:val="28"/>
        </w:rPr>
      </w:pPr>
    </w:p>
    <w:sectPr w:rsidR="004B7AD1" w:rsidRPr="00D01F0C">
      <w:headerReference w:type="default" r:id="rId7"/>
      <w:footerReference w:type="even" r:id="rId8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1020" w:gutter="0"/>
      <w:cols w:space="720"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F0A" w:rsidRDefault="00E74F0A">
      <w:pPr>
        <w:spacing w:before="347"/>
      </w:pPr>
      <w:r>
        <w:continuationSeparator/>
      </w:r>
    </w:p>
  </w:endnote>
  <w:endnote w:type="continuationSeparator" w:id="0">
    <w:p w:rsidR="00E74F0A" w:rsidRDefault="00E74F0A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AD1" w:rsidRDefault="004B7AD1">
    <w:pPr>
      <w:framePr w:wrap="auto" w:vAnchor="page" w:hAnchor="margin" w:xAlign="center" w:y="15554"/>
      <w:spacing w:line="0" w:lineRule="atLeast"/>
      <w:jc w:val="center"/>
    </w:pPr>
    <w:r>
      <w:t>-</w:t>
    </w:r>
    <w:r>
      <w:rPr>
        <w:spacing w:val="-1"/>
      </w:rPr>
      <w:t xml:space="preserve">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rPr>
        <w:spacing w:val="-1"/>
      </w:rPr>
      <w:t xml:space="preserve"> </w:t>
    </w:r>
    <w:r>
      <w:t>-</w:t>
    </w:r>
  </w:p>
  <w:p w:rsidR="004B7AD1" w:rsidRDefault="004B7A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F0A" w:rsidRDefault="00E74F0A">
      <w:pPr>
        <w:spacing w:before="347"/>
      </w:pPr>
      <w:r>
        <w:continuationSeparator/>
      </w:r>
    </w:p>
  </w:footnote>
  <w:footnote w:type="continuationSeparator" w:id="0">
    <w:p w:rsidR="00E74F0A" w:rsidRDefault="00E74F0A">
      <w:pPr>
        <w:spacing w:before="34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0C" w:rsidRDefault="00D01F0C">
    <w:pPr>
      <w:pStyle w:val="a3"/>
    </w:pPr>
    <w:r>
      <w:t>様式２の４</w:t>
    </w:r>
    <w:r w:rsidR="00471B8E">
      <w:t>（仕様書４（１）⑥関係）</w:t>
    </w:r>
  </w:p>
  <w:p w:rsidR="00272988" w:rsidRDefault="00272988">
    <w:pPr>
      <w:pStyle w:val="a3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7B31"/>
    <w:multiLevelType w:val="hybridMultilevel"/>
    <w:tmpl w:val="ADD09668"/>
    <w:lvl w:ilvl="0" w:tplc="2A987BD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isplayBackgroundShape/>
  <w:bordersDoNotSurroundHeader/>
  <w:bordersDoNotSurroundFooter/>
  <w:proofState w:spelling="clean" w:grammar="clean"/>
  <w:defaultTabStop w:val="888"/>
  <w:hyphenationZone w:val="0"/>
  <w:drawingGridHorizontalSpacing w:val="388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FD"/>
    <w:rsid w:val="00083FE8"/>
    <w:rsid w:val="002169E7"/>
    <w:rsid w:val="00272988"/>
    <w:rsid w:val="003B3B03"/>
    <w:rsid w:val="00471B8E"/>
    <w:rsid w:val="004B7AD1"/>
    <w:rsid w:val="00592615"/>
    <w:rsid w:val="00683120"/>
    <w:rsid w:val="009358FC"/>
    <w:rsid w:val="00A34FFE"/>
    <w:rsid w:val="00C94AFD"/>
    <w:rsid w:val="00D01F0C"/>
    <w:rsid w:val="00E74F0A"/>
    <w:rsid w:val="00F57A37"/>
    <w:rsid w:val="00F951BF"/>
    <w:rsid w:val="00FA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D9E34B-ABC5-41A2-A55E-CADAB058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A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7A37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57A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7A37"/>
    <w:rPr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27298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2988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沖縄県</cp:lastModifiedBy>
  <cp:revision>2</cp:revision>
  <cp:lastPrinted>2019-02-25T08:21:00Z</cp:lastPrinted>
  <dcterms:created xsi:type="dcterms:W3CDTF">2022-02-15T00:04:00Z</dcterms:created>
  <dcterms:modified xsi:type="dcterms:W3CDTF">2022-02-15T00:04:00Z</dcterms:modified>
</cp:coreProperties>
</file>